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38" w:rsidRPr="00330DE4" w:rsidRDefault="00330DE4" w:rsidP="00330DE4">
      <w:pPr>
        <w:jc w:val="both"/>
        <w:rPr>
          <w:b/>
          <w:bCs/>
          <w:sz w:val="40"/>
          <w:szCs w:val="40"/>
          <w:u w:val="single"/>
        </w:rPr>
      </w:pPr>
      <w:proofErr w:type="gramStart"/>
      <w:r w:rsidRPr="00330DE4">
        <w:rPr>
          <w:b/>
          <w:bCs/>
          <w:sz w:val="40"/>
          <w:szCs w:val="40"/>
          <w:u w:val="single"/>
        </w:rPr>
        <w:t xml:space="preserve">KULTURNÍ </w:t>
      </w:r>
      <w:r>
        <w:rPr>
          <w:b/>
          <w:bCs/>
          <w:sz w:val="40"/>
          <w:szCs w:val="40"/>
          <w:u w:val="single"/>
        </w:rPr>
        <w:t xml:space="preserve"> </w:t>
      </w:r>
      <w:r w:rsidRPr="00330DE4">
        <w:rPr>
          <w:b/>
          <w:bCs/>
          <w:sz w:val="40"/>
          <w:szCs w:val="40"/>
          <w:u w:val="single"/>
        </w:rPr>
        <w:t>AKCE</w:t>
      </w:r>
      <w:proofErr w:type="gramEnd"/>
      <w:r w:rsidRPr="00330DE4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 xml:space="preserve"> </w:t>
      </w:r>
      <w:r w:rsidRPr="00330DE4">
        <w:rPr>
          <w:b/>
          <w:bCs/>
          <w:sz w:val="40"/>
          <w:szCs w:val="40"/>
          <w:u w:val="single"/>
        </w:rPr>
        <w:t>V </w:t>
      </w:r>
      <w:r>
        <w:rPr>
          <w:b/>
          <w:bCs/>
          <w:sz w:val="40"/>
          <w:szCs w:val="40"/>
          <w:u w:val="single"/>
        </w:rPr>
        <w:t xml:space="preserve"> </w:t>
      </w:r>
      <w:r w:rsidRPr="00330DE4">
        <w:rPr>
          <w:b/>
          <w:bCs/>
          <w:sz w:val="40"/>
          <w:szCs w:val="40"/>
          <w:u w:val="single"/>
        </w:rPr>
        <w:t xml:space="preserve">OBCI </w:t>
      </w:r>
      <w:r>
        <w:rPr>
          <w:b/>
          <w:bCs/>
          <w:sz w:val="40"/>
          <w:szCs w:val="40"/>
          <w:u w:val="single"/>
        </w:rPr>
        <w:t xml:space="preserve"> </w:t>
      </w:r>
      <w:r w:rsidRPr="00330DE4">
        <w:rPr>
          <w:b/>
          <w:bCs/>
          <w:sz w:val="40"/>
          <w:szCs w:val="40"/>
          <w:u w:val="single"/>
        </w:rPr>
        <w:t>HLUBOČKY</w:t>
      </w:r>
    </w:p>
    <w:p w:rsidR="00424838" w:rsidRPr="00330DE4" w:rsidRDefault="00424838" w:rsidP="00330DE4">
      <w:pPr>
        <w:jc w:val="both"/>
        <w:rPr>
          <w:sz w:val="40"/>
          <w:szCs w:val="40"/>
        </w:rPr>
      </w:pPr>
      <w:bookmarkStart w:id="0" w:name="_GoBack"/>
      <w:bookmarkEnd w:id="0"/>
    </w:p>
    <w:p w:rsidR="00424838" w:rsidRPr="00330DE4" w:rsidRDefault="00424838" w:rsidP="00330DE4">
      <w:pPr>
        <w:jc w:val="both"/>
        <w:rPr>
          <w:sz w:val="40"/>
          <w:szCs w:val="40"/>
        </w:rPr>
      </w:pPr>
      <w:r w:rsidRPr="00330DE4">
        <w:rPr>
          <w:sz w:val="40"/>
          <w:szCs w:val="40"/>
        </w:rPr>
        <w:t xml:space="preserve">Obec Hlubočky zve občany na promítání filmu </w:t>
      </w:r>
      <w:r w:rsidRPr="00330DE4">
        <w:rPr>
          <w:b/>
          <w:bCs/>
          <w:sz w:val="40"/>
          <w:szCs w:val="40"/>
          <w:u w:val="single"/>
        </w:rPr>
        <w:t>Ženy v běhu</w:t>
      </w:r>
      <w:r w:rsidRPr="00330DE4">
        <w:rPr>
          <w:sz w:val="40"/>
          <w:szCs w:val="40"/>
        </w:rPr>
        <w:t xml:space="preserve">, </w:t>
      </w:r>
      <w:proofErr w:type="gramStart"/>
      <w:r w:rsidRPr="00330DE4">
        <w:rPr>
          <w:sz w:val="40"/>
          <w:szCs w:val="40"/>
        </w:rPr>
        <w:t>komedie</w:t>
      </w:r>
      <w:proofErr w:type="gramEnd"/>
      <w:r w:rsidRPr="00330DE4">
        <w:rPr>
          <w:sz w:val="40"/>
          <w:szCs w:val="40"/>
        </w:rPr>
        <w:t xml:space="preserve"> která momentálně vyprodává kina napříč republikou. Promítá se tento pátek </w:t>
      </w:r>
      <w:r w:rsidRPr="00330DE4">
        <w:rPr>
          <w:b/>
          <w:bCs/>
          <w:sz w:val="40"/>
          <w:szCs w:val="40"/>
        </w:rPr>
        <w:t>26.července od 21:00 v amfiteátru v</w:t>
      </w:r>
      <w:r w:rsidR="004F6D92" w:rsidRPr="00330DE4">
        <w:rPr>
          <w:b/>
          <w:bCs/>
          <w:sz w:val="40"/>
          <w:szCs w:val="40"/>
        </w:rPr>
        <w:t> Hlubočkách,</w:t>
      </w:r>
      <w:r w:rsidRPr="00330DE4">
        <w:rPr>
          <w:b/>
          <w:bCs/>
          <w:sz w:val="40"/>
          <w:szCs w:val="40"/>
        </w:rPr>
        <w:t> Mariánském Údolí</w:t>
      </w:r>
      <w:r w:rsidRPr="00330DE4">
        <w:rPr>
          <w:sz w:val="40"/>
          <w:szCs w:val="40"/>
        </w:rPr>
        <w:t xml:space="preserve">. Areál se otevírá v 20:15. Občerstvení zajištěno. </w:t>
      </w:r>
    </w:p>
    <w:p w:rsidR="00424838" w:rsidRPr="00330DE4" w:rsidRDefault="00424838" w:rsidP="00330DE4">
      <w:pPr>
        <w:jc w:val="both"/>
        <w:rPr>
          <w:sz w:val="40"/>
          <w:szCs w:val="40"/>
        </w:rPr>
      </w:pPr>
      <w:r w:rsidRPr="00330DE4">
        <w:rPr>
          <w:sz w:val="40"/>
          <w:szCs w:val="40"/>
        </w:rPr>
        <w:t>Dále oznamujeme, že v pokladně OU Hlubočky byl již zahájen pře</w:t>
      </w:r>
      <w:r w:rsidR="004F6D92" w:rsidRPr="00330DE4">
        <w:rPr>
          <w:sz w:val="40"/>
          <w:szCs w:val="40"/>
        </w:rPr>
        <w:t>dprodej na kulturní akce v kulturním domě v Hlubočkách na podzim 2019.</w:t>
      </w:r>
    </w:p>
    <w:p w:rsidR="002F0C16" w:rsidRPr="00330DE4" w:rsidRDefault="00424838" w:rsidP="00330DE4">
      <w:pPr>
        <w:jc w:val="both"/>
        <w:rPr>
          <w:sz w:val="40"/>
          <w:szCs w:val="40"/>
        </w:rPr>
      </w:pPr>
      <w:r w:rsidRPr="00330DE4">
        <w:rPr>
          <w:sz w:val="40"/>
          <w:szCs w:val="40"/>
        </w:rPr>
        <w:t xml:space="preserve">V prodeji jsou vstupenky na folkový festival </w:t>
      </w:r>
      <w:r w:rsidRPr="00330DE4">
        <w:rPr>
          <w:b/>
          <w:bCs/>
          <w:sz w:val="40"/>
          <w:szCs w:val="40"/>
          <w:u w:val="single"/>
        </w:rPr>
        <w:t>Folk na Letním</w:t>
      </w:r>
      <w:r w:rsidRPr="00330DE4">
        <w:rPr>
          <w:sz w:val="40"/>
          <w:szCs w:val="40"/>
        </w:rPr>
        <w:t>, který se koná v</w:t>
      </w:r>
      <w:r w:rsidR="004F6D92" w:rsidRPr="00330DE4">
        <w:rPr>
          <w:sz w:val="40"/>
          <w:szCs w:val="40"/>
        </w:rPr>
        <w:t xml:space="preserve"> amfiteátru kulturního domu Hlubočky </w:t>
      </w:r>
      <w:r w:rsidR="004F6D92" w:rsidRPr="00330DE4">
        <w:rPr>
          <w:b/>
          <w:bCs/>
          <w:sz w:val="40"/>
          <w:szCs w:val="40"/>
        </w:rPr>
        <w:t>v</w:t>
      </w:r>
      <w:r w:rsidRPr="00330DE4">
        <w:rPr>
          <w:b/>
          <w:bCs/>
          <w:sz w:val="40"/>
          <w:szCs w:val="40"/>
        </w:rPr>
        <w:t> sobotu 17.srpna od 16:00</w:t>
      </w:r>
      <w:r w:rsidR="004F6D92" w:rsidRPr="00330DE4">
        <w:rPr>
          <w:b/>
          <w:bCs/>
          <w:sz w:val="40"/>
          <w:szCs w:val="40"/>
        </w:rPr>
        <w:t>.</w:t>
      </w:r>
      <w:r w:rsidR="004F6D92" w:rsidRPr="00330DE4">
        <w:rPr>
          <w:sz w:val="40"/>
          <w:szCs w:val="40"/>
        </w:rPr>
        <w:t xml:space="preserve"> H</w:t>
      </w:r>
      <w:r w:rsidRPr="00330DE4">
        <w:rPr>
          <w:sz w:val="40"/>
          <w:szCs w:val="40"/>
        </w:rPr>
        <w:t xml:space="preserve">lavní hvězdou bohatého programu je </w:t>
      </w:r>
      <w:r w:rsidR="004F6D92" w:rsidRPr="00330DE4">
        <w:rPr>
          <w:sz w:val="40"/>
          <w:szCs w:val="40"/>
        </w:rPr>
        <w:t xml:space="preserve">legendární trampská </w:t>
      </w:r>
      <w:r w:rsidRPr="00330DE4">
        <w:rPr>
          <w:sz w:val="40"/>
          <w:szCs w:val="40"/>
        </w:rPr>
        <w:t>skupina Hop trop. Dále se prodávají vstupenky na koncert přední mezzosopranistky, sólisty Národního divadla Praha ANDREY TÖGEL</w:t>
      </w:r>
    </w:p>
    <w:p w:rsidR="00424838" w:rsidRPr="00330DE4" w:rsidRDefault="00424838" w:rsidP="00330DE4">
      <w:pPr>
        <w:jc w:val="both"/>
        <w:rPr>
          <w:sz w:val="40"/>
          <w:szCs w:val="40"/>
        </w:rPr>
      </w:pPr>
      <w:r w:rsidRPr="00330DE4">
        <w:rPr>
          <w:b/>
          <w:bCs/>
          <w:sz w:val="40"/>
          <w:szCs w:val="40"/>
          <w:u w:val="single"/>
        </w:rPr>
        <w:t>KALIVODOVÉ</w:t>
      </w:r>
      <w:r w:rsidRPr="00330DE4">
        <w:rPr>
          <w:sz w:val="40"/>
          <w:szCs w:val="40"/>
        </w:rPr>
        <w:t xml:space="preserve">, </w:t>
      </w:r>
      <w:r w:rsidR="004F6D92" w:rsidRPr="00330DE4">
        <w:rPr>
          <w:sz w:val="40"/>
          <w:szCs w:val="40"/>
        </w:rPr>
        <w:t>koncert</w:t>
      </w:r>
      <w:r w:rsidR="00BE7F09" w:rsidRPr="00330DE4">
        <w:rPr>
          <w:sz w:val="40"/>
          <w:szCs w:val="40"/>
        </w:rPr>
        <w:t xml:space="preserve"> se koná </w:t>
      </w:r>
      <w:r w:rsidR="00BE7F09" w:rsidRPr="00330DE4">
        <w:rPr>
          <w:b/>
          <w:bCs/>
          <w:sz w:val="40"/>
          <w:szCs w:val="40"/>
        </w:rPr>
        <w:t>v kostele v Hlubočkách v pátek 13. září od 16:00</w:t>
      </w:r>
      <w:r w:rsidR="00BE7F09" w:rsidRPr="00330DE4">
        <w:rPr>
          <w:sz w:val="40"/>
          <w:szCs w:val="40"/>
        </w:rPr>
        <w:t xml:space="preserve">, prodávají se také vstupenky na divadelní britskou komedii </w:t>
      </w:r>
      <w:r w:rsidR="00BE7F09" w:rsidRPr="00330DE4">
        <w:rPr>
          <w:b/>
          <w:bCs/>
          <w:sz w:val="40"/>
          <w:szCs w:val="40"/>
          <w:u w:val="single"/>
        </w:rPr>
        <w:t>Když kočky nejsou doma</w:t>
      </w:r>
      <w:r w:rsidR="00BE7F09" w:rsidRPr="00330DE4">
        <w:rPr>
          <w:sz w:val="40"/>
          <w:szCs w:val="40"/>
        </w:rPr>
        <w:t xml:space="preserve"> s Lukášem Vaculíkem v hlavní rolí, představení se koná ve čtvrtek </w:t>
      </w:r>
      <w:r w:rsidR="00BE7F09" w:rsidRPr="00330DE4">
        <w:rPr>
          <w:b/>
          <w:bCs/>
          <w:sz w:val="40"/>
          <w:szCs w:val="40"/>
        </w:rPr>
        <w:t>26. září</w:t>
      </w:r>
      <w:r w:rsidR="00BE7F09" w:rsidRPr="00330DE4">
        <w:rPr>
          <w:sz w:val="40"/>
          <w:szCs w:val="40"/>
        </w:rPr>
        <w:t xml:space="preserve"> a v prodeji jsou také vstupenky na koncert legendární kapely </w:t>
      </w:r>
      <w:r w:rsidR="00BE7F09" w:rsidRPr="00330DE4">
        <w:rPr>
          <w:b/>
          <w:bCs/>
          <w:sz w:val="40"/>
          <w:szCs w:val="40"/>
          <w:u w:val="single"/>
        </w:rPr>
        <w:t>CITRON</w:t>
      </w:r>
      <w:r w:rsidR="00BE7F09" w:rsidRPr="00330DE4">
        <w:rPr>
          <w:sz w:val="40"/>
          <w:szCs w:val="40"/>
        </w:rPr>
        <w:t xml:space="preserve"> v pátek </w:t>
      </w:r>
      <w:r w:rsidR="00BE7F09" w:rsidRPr="00330DE4">
        <w:rPr>
          <w:b/>
          <w:bCs/>
          <w:sz w:val="40"/>
          <w:szCs w:val="40"/>
        </w:rPr>
        <w:t>18. října</w:t>
      </w:r>
      <w:r w:rsidR="00BE7F09" w:rsidRPr="00330DE4">
        <w:rPr>
          <w:sz w:val="40"/>
          <w:szCs w:val="40"/>
        </w:rPr>
        <w:t xml:space="preserve">. </w:t>
      </w:r>
    </w:p>
    <w:sectPr w:rsidR="00424838" w:rsidRPr="00330DE4" w:rsidSect="00330DE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38"/>
    <w:rsid w:val="002F0C16"/>
    <w:rsid w:val="00330DE4"/>
    <w:rsid w:val="00424838"/>
    <w:rsid w:val="004F6D92"/>
    <w:rsid w:val="00B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50DB"/>
  <w15:chartTrackingRefBased/>
  <w15:docId w15:val="{CB5E996B-FD07-4D06-90DD-CA3A03B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Friedl</dc:creator>
  <cp:keywords/>
  <dc:description/>
  <cp:lastModifiedBy>Obec Bukovany - starosta</cp:lastModifiedBy>
  <cp:revision>2</cp:revision>
  <cp:lastPrinted>2019-07-24T07:06:00Z</cp:lastPrinted>
  <dcterms:created xsi:type="dcterms:W3CDTF">2019-07-24T07:06:00Z</dcterms:created>
  <dcterms:modified xsi:type="dcterms:W3CDTF">2019-07-24T07:06:00Z</dcterms:modified>
</cp:coreProperties>
</file>